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13" w:rsidRPr="00E327C0" w:rsidRDefault="00661613" w:rsidP="00E327C0">
      <w:pPr>
        <w:spacing w:line="560" w:lineRule="exact"/>
        <w:ind w:firstLineChars="200" w:firstLine="880"/>
        <w:jc w:val="center"/>
        <w:rPr>
          <w:rFonts w:ascii="方正小标宋_GBK" w:eastAsia="方正小标宋_GBK" w:hAnsi="仿宋"/>
          <w:sz w:val="44"/>
          <w:szCs w:val="44"/>
        </w:rPr>
      </w:pPr>
      <w:r w:rsidRPr="00E327C0">
        <w:rPr>
          <w:rFonts w:ascii="方正小标宋_GBK" w:eastAsia="方正小标宋_GBK" w:hAnsi="仿宋"/>
          <w:sz w:val="44"/>
          <w:szCs w:val="44"/>
        </w:rPr>
        <w:t>陈红亮同志</w:t>
      </w:r>
      <w:r w:rsidRPr="00E327C0">
        <w:rPr>
          <w:rFonts w:ascii="方正小标宋_GBK" w:eastAsia="方正小标宋_GBK" w:hAnsi="仿宋" w:hint="eastAsia"/>
          <w:sz w:val="44"/>
          <w:szCs w:val="44"/>
        </w:rPr>
        <w:t>2019-2020年</w:t>
      </w:r>
      <w:r w:rsidRPr="00E327C0">
        <w:rPr>
          <w:rFonts w:ascii="方正小标宋_GBK" w:eastAsia="方正小标宋_GBK" w:hAnsi="仿宋"/>
          <w:sz w:val="44"/>
          <w:szCs w:val="44"/>
        </w:rPr>
        <w:t>事迹</w:t>
      </w:r>
      <w:r w:rsidRPr="00E327C0">
        <w:rPr>
          <w:rFonts w:ascii="方正小标宋_GBK" w:eastAsia="方正小标宋_GBK" w:hAnsi="仿宋" w:hint="eastAsia"/>
          <w:sz w:val="44"/>
          <w:szCs w:val="44"/>
        </w:rPr>
        <w:t>简介</w:t>
      </w:r>
    </w:p>
    <w:p w:rsidR="00EE4948" w:rsidRPr="00E327C0" w:rsidRDefault="003E7082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仿宋" w:eastAsia="仿宋" w:hAnsi="仿宋"/>
          <w:color w:val="000000"/>
          <w:sz w:val="32"/>
          <w:szCs w:val="32"/>
        </w:rPr>
      </w:pPr>
      <w:r w:rsidRPr="00E327C0">
        <w:rPr>
          <w:rFonts w:ascii="仿宋" w:eastAsia="仿宋" w:hAnsi="仿宋" w:hint="eastAsia"/>
          <w:color w:val="000000"/>
          <w:sz w:val="32"/>
          <w:szCs w:val="32"/>
        </w:rPr>
        <w:t>一年来，本职工作积极主动，教学科研成绩突出，临床工作中疗效显著，在平凡的工作岗位上，做出了不平凡的业绩，得到了同志们一致好评。</w:t>
      </w:r>
    </w:p>
    <w:p w:rsidR="00EE4948" w:rsidRPr="00E327C0" w:rsidRDefault="00E327C0" w:rsidP="00E327C0">
      <w:pPr>
        <w:pStyle w:val="a6"/>
        <w:numPr>
          <w:ilvl w:val="0"/>
          <w:numId w:val="1"/>
        </w:numPr>
        <w:tabs>
          <w:tab w:val="clear" w:pos="360"/>
        </w:tabs>
        <w:spacing w:line="560" w:lineRule="exact"/>
        <w:ind w:left="862" w:firstLineChars="0" w:hanging="7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一、始终保持较高的思想政治素质</w:t>
      </w:r>
    </w:p>
    <w:p w:rsidR="00EE4948" w:rsidRPr="00E327C0" w:rsidRDefault="003E7082" w:rsidP="00E327C0">
      <w:pPr>
        <w:pStyle w:val="a3"/>
        <w:shd w:val="clear" w:color="auto" w:fill="FFFFFF"/>
        <w:spacing w:before="300" w:beforeAutospacing="0" w:after="300" w:afterAutospacing="0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E327C0">
        <w:rPr>
          <w:rFonts w:ascii="仿宋" w:eastAsia="仿宋" w:hAnsi="仿宋" w:hint="eastAsia"/>
          <w:color w:val="000000"/>
          <w:sz w:val="32"/>
          <w:szCs w:val="32"/>
        </w:rPr>
        <w:t>认真学习贯彻党的十九大精神和</w:t>
      </w:r>
      <w:bookmarkStart w:id="0" w:name="_GoBack"/>
      <w:bookmarkEnd w:id="0"/>
      <w:r w:rsidRPr="00E327C0">
        <w:rPr>
          <w:rFonts w:ascii="仿宋" w:eastAsia="仿宋" w:hAnsi="仿宋" w:hint="eastAsia"/>
          <w:color w:val="000000"/>
          <w:sz w:val="32"/>
          <w:szCs w:val="32"/>
        </w:rPr>
        <w:t>习近平新时代中国特色社会主义思想，自觉践行社会主义核心价值观，模范遵守法律法规、教学纪律和社会公德，在领导的带领下积极参加各种主题党日的学习和活动。热心公益，热爱集体，乐于助人，无私奉献。</w:t>
      </w:r>
    </w:p>
    <w:p w:rsidR="00EE4948" w:rsidRPr="00E327C0" w:rsidRDefault="003E7082" w:rsidP="00E327C0">
      <w:pPr>
        <w:pStyle w:val="a6"/>
        <w:numPr>
          <w:ilvl w:val="0"/>
          <w:numId w:val="1"/>
        </w:numPr>
        <w:tabs>
          <w:tab w:val="clear" w:pos="360"/>
        </w:tabs>
        <w:spacing w:line="560" w:lineRule="exact"/>
        <w:ind w:left="862" w:firstLineChars="0" w:hanging="720"/>
        <w:rPr>
          <w:rFonts w:ascii="黑体" w:eastAsia="黑体" w:hAnsi="黑体"/>
          <w:sz w:val="32"/>
          <w:szCs w:val="32"/>
        </w:rPr>
      </w:pPr>
      <w:r w:rsidRPr="00E327C0">
        <w:rPr>
          <w:rFonts w:ascii="黑体" w:eastAsia="黑体" w:hAnsi="黑体" w:hint="eastAsia"/>
          <w:sz w:val="32"/>
          <w:szCs w:val="32"/>
        </w:rPr>
        <w:t>二、业务上工作积极</w:t>
      </w:r>
    </w:p>
    <w:p w:rsidR="00EE4948" w:rsidRPr="00E327C0" w:rsidRDefault="003E7082" w:rsidP="00E327C0">
      <w:pPr>
        <w:pStyle w:val="a3"/>
        <w:shd w:val="clear" w:color="auto" w:fill="FFFFFF"/>
        <w:spacing w:before="300" w:beforeAutospacing="0" w:after="300" w:afterAutospacing="0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E327C0">
        <w:rPr>
          <w:rFonts w:ascii="仿宋" w:eastAsia="仿宋" w:hAnsi="仿宋" w:hint="eastAsia"/>
          <w:color w:val="000000"/>
          <w:sz w:val="32"/>
          <w:szCs w:val="32"/>
        </w:rPr>
        <w:t>任河南中医药大学继续教育学院职业培训科科长期间以来，带领科室同志积极开展各种类型的培训工作。全年了圆满完成小儿、成人针灸推拿全年培训4期，共完成学员培训149人。为配合学校完成河南中医药大学长甲基金“国医帮扶工程”基层医务人员培训项目，多次奔赴往返基层参加了新蔡、内乡两县的帮扶工作，了解基层医务人员实际情况与工作所需，并亲自讲授，从实际出发安排课程，了解基层所需，取得了良好的社会反响。</w:t>
      </w:r>
    </w:p>
    <w:p w:rsidR="00EE4948" w:rsidRPr="00E327C0" w:rsidRDefault="003E7082" w:rsidP="00E327C0">
      <w:pPr>
        <w:pStyle w:val="a6"/>
        <w:numPr>
          <w:ilvl w:val="0"/>
          <w:numId w:val="1"/>
        </w:numPr>
        <w:tabs>
          <w:tab w:val="clear" w:pos="360"/>
        </w:tabs>
        <w:spacing w:line="560" w:lineRule="exact"/>
        <w:ind w:left="862" w:firstLineChars="0" w:hanging="720"/>
        <w:rPr>
          <w:rFonts w:ascii="黑体" w:eastAsia="黑体" w:hAnsi="黑体"/>
          <w:sz w:val="32"/>
          <w:szCs w:val="32"/>
        </w:rPr>
      </w:pPr>
      <w:r w:rsidRPr="00E327C0">
        <w:rPr>
          <w:rFonts w:ascii="黑体" w:eastAsia="黑体" w:hAnsi="黑体" w:hint="eastAsia"/>
          <w:sz w:val="32"/>
          <w:szCs w:val="32"/>
        </w:rPr>
        <w:lastRenderedPageBreak/>
        <w:t>三、长期坚持一线教学圆满完成教学任务</w:t>
      </w:r>
    </w:p>
    <w:p w:rsidR="00EE4948" w:rsidRPr="00E327C0" w:rsidRDefault="003E7082" w:rsidP="00E327C0">
      <w:pPr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327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长期担任授课教师，坚持教书育人，为人师表，诚实守信，在师生中享有较高威信；长期工作在教育教学第一线，爱岗敬业，刻苦钻研，严谨治学，一年来完成本科室的培训课程以外，并配合教务、考务完成教学站点授课、巡考任务，共完成教学理论、实践学时共260余学时，教学站点的授课过程中推广普及中医适宜技术，取得了学员的良好反响。</w:t>
      </w:r>
    </w:p>
    <w:p w:rsidR="00EE4948" w:rsidRPr="00E327C0" w:rsidRDefault="003E7082" w:rsidP="00E327C0">
      <w:pPr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327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积极参加教材编写工作，全年共完成国家十三五、四五教材二部，其中《推拿古籍选读》任编委，《中国儿科推拿》、《针灸推拿学》为副主编，参编但未出版学徒制教材《小儿推拿学》担任编委。</w:t>
      </w:r>
    </w:p>
    <w:p w:rsidR="00EE4948" w:rsidRPr="00E327C0" w:rsidRDefault="003E7082" w:rsidP="00E327C0">
      <w:pPr>
        <w:pStyle w:val="a6"/>
        <w:numPr>
          <w:ilvl w:val="0"/>
          <w:numId w:val="1"/>
        </w:numPr>
        <w:tabs>
          <w:tab w:val="clear" w:pos="360"/>
        </w:tabs>
        <w:spacing w:line="560" w:lineRule="exact"/>
        <w:ind w:left="862" w:firstLineChars="0" w:hanging="72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327C0">
        <w:rPr>
          <w:rFonts w:ascii="黑体" w:eastAsia="黑体" w:hAnsi="黑体" w:hint="eastAsia"/>
          <w:sz w:val="32"/>
          <w:szCs w:val="32"/>
        </w:rPr>
        <w:t>四、坚持临床应诊，全心全意服务患者</w:t>
      </w:r>
    </w:p>
    <w:p w:rsidR="00EE4948" w:rsidRPr="00E327C0" w:rsidRDefault="003E7082" w:rsidP="00E327C0">
      <w:pPr>
        <w:spacing w:line="48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327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勤奋学习前沿知识，急患者所急，想患者所想，积极解决患者所遇到的各种问题，常年坚持第三附属医院推拿科繁重的门诊应诊，2019年门诊量多达1000余人次，有效率及治愈率令人欣慰，受到广大患者好评。仍不能满足当前的进步，在今后的工作中会取长补短，百尺竿头更进一步，争做文明先锋。</w:t>
      </w:r>
    </w:p>
    <w:sectPr w:rsidR="00EE4948" w:rsidRPr="00E327C0" w:rsidSect="00C118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71F" w:rsidRDefault="00FF271F" w:rsidP="007F20E1">
      <w:r>
        <w:separator/>
      </w:r>
    </w:p>
  </w:endnote>
  <w:endnote w:type="continuationSeparator" w:id="1">
    <w:p w:rsidR="00FF271F" w:rsidRDefault="00FF271F" w:rsidP="007F2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71F" w:rsidRDefault="00FF271F" w:rsidP="007F20E1">
      <w:r>
        <w:separator/>
      </w:r>
    </w:p>
  </w:footnote>
  <w:footnote w:type="continuationSeparator" w:id="1">
    <w:p w:rsidR="00FF271F" w:rsidRDefault="00FF271F" w:rsidP="007F2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948"/>
    <w:rsid w:val="003E7082"/>
    <w:rsid w:val="00661613"/>
    <w:rsid w:val="007F20E1"/>
    <w:rsid w:val="00C118CD"/>
    <w:rsid w:val="00E327C0"/>
    <w:rsid w:val="00EE4948"/>
    <w:rsid w:val="00FF271F"/>
    <w:rsid w:val="24AD1719"/>
    <w:rsid w:val="24C435CB"/>
    <w:rsid w:val="302E403C"/>
    <w:rsid w:val="30382FAD"/>
    <w:rsid w:val="378D4256"/>
    <w:rsid w:val="6D340C14"/>
    <w:rsid w:val="73664871"/>
    <w:rsid w:val="7C7C4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8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118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7F2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20E1"/>
    <w:rPr>
      <w:kern w:val="2"/>
      <w:sz w:val="18"/>
      <w:szCs w:val="18"/>
    </w:rPr>
  </w:style>
  <w:style w:type="paragraph" w:styleId="a5">
    <w:name w:val="footer"/>
    <w:basedOn w:val="a"/>
    <w:link w:val="Char0"/>
    <w:rsid w:val="007F2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F20E1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E327C0"/>
    <w:pPr>
      <w:ind w:firstLineChars="200" w:firstLine="420"/>
    </w:pPr>
    <w:rPr>
      <w:rFonts w:ascii="Times New Roman" w:hAnsi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dcterms:created xsi:type="dcterms:W3CDTF">2020-06-22T08:39:00Z</dcterms:created>
  <dcterms:modified xsi:type="dcterms:W3CDTF">2020-06-22T09:25:00Z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